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08" w:rsidRPr="00586E08" w:rsidRDefault="00586E08" w:rsidP="00586E08">
      <w:pPr>
        <w:pStyle w:val="Heading1"/>
        <w:shd w:val="clear" w:color="auto" w:fill="F9F9F9"/>
        <w:spacing w:before="0" w:beforeAutospacing="0" w:after="167" w:afterAutospacing="0" w:line="342" w:lineRule="atLeast"/>
        <w:jc w:val="center"/>
        <w:textAlignment w:val="baseline"/>
        <w:rPr>
          <w:rFonts w:ascii="Trebuchet MS" w:hAnsi="Trebuchet MS"/>
          <w:color w:val="2F2F2F"/>
          <w:sz w:val="36"/>
          <w:szCs w:val="36"/>
        </w:rPr>
      </w:pPr>
      <w:r w:rsidRPr="00586E08">
        <w:rPr>
          <w:rFonts w:ascii="Trebuchet MS" w:hAnsi="Trebuchet MS"/>
          <w:color w:val="2F2F2F"/>
          <w:sz w:val="36"/>
          <w:szCs w:val="36"/>
        </w:rPr>
        <w:t>The prostrations of forgetfulness</w:t>
      </w:r>
    </w:p>
    <w:p w:rsidR="00586E08" w:rsidRDefault="00586E08" w:rsidP="00586E08">
      <w:pPr>
        <w:shd w:val="clear" w:color="auto" w:fill="FFFFFF"/>
        <w:bidi w:val="0"/>
        <w:spacing w:after="0" w:line="432" w:lineRule="atLeast"/>
        <w:textAlignment w:val="baseline"/>
        <w:rPr>
          <w:rFonts w:ascii="Tahoma" w:eastAsia="Times New Roman" w:hAnsi="Tahoma" w:cs="Tahoma"/>
          <w:color w:val="444444"/>
          <w:sz w:val="24"/>
          <w:szCs w:val="24"/>
          <w:bdr w:val="none" w:sz="0" w:space="0" w:color="auto" w:frame="1"/>
        </w:rPr>
      </w:pP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Tahoma" w:eastAsia="Times New Roman" w:hAnsi="Tahoma" w:cs="Tahoma"/>
          <w:color w:val="444444"/>
          <w:sz w:val="24"/>
          <w:szCs w:val="24"/>
          <w:bdr w:val="none" w:sz="0" w:space="0" w:color="auto" w:frame="1"/>
        </w:rPr>
        <w:t xml:space="preserve">source: </w:t>
      </w:r>
      <w:proofErr w:type="spellStart"/>
      <w:r w:rsidRPr="00586E08">
        <w:rPr>
          <w:rFonts w:ascii="Tahoma" w:eastAsia="Times New Roman" w:hAnsi="Tahoma" w:cs="Tahoma"/>
          <w:color w:val="444444"/>
          <w:sz w:val="24"/>
          <w:szCs w:val="24"/>
          <w:bdr w:val="none" w:sz="0" w:space="0" w:color="auto" w:frame="1"/>
        </w:rPr>
        <w:t>silsilat</w:t>
      </w:r>
      <w:proofErr w:type="spellEnd"/>
      <w:r w:rsidRPr="00586E08">
        <w:rPr>
          <w:rFonts w:ascii="Tahoma" w:eastAsia="Times New Roman" w:hAnsi="Tahoma" w:cs="Tahoma"/>
          <w:color w:val="444444"/>
          <w:sz w:val="24"/>
          <w:szCs w:val="24"/>
          <w:bdr w:val="none" w:sz="0" w:space="0" w:color="auto" w:frame="1"/>
        </w:rPr>
        <w:t xml:space="preserve"> </w:t>
      </w:r>
      <w:proofErr w:type="spellStart"/>
      <w:r w:rsidRPr="00586E08">
        <w:rPr>
          <w:rFonts w:ascii="Tahoma" w:eastAsia="Times New Roman" w:hAnsi="Tahoma" w:cs="Tahoma"/>
          <w:color w:val="444444"/>
          <w:sz w:val="24"/>
          <w:szCs w:val="24"/>
          <w:bdr w:val="none" w:sz="0" w:space="0" w:color="auto" w:frame="1"/>
        </w:rPr>
        <w:t>ul-hudā</w:t>
      </w:r>
      <w:proofErr w:type="spellEnd"/>
      <w:r w:rsidRPr="00586E08">
        <w:rPr>
          <w:rFonts w:ascii="Tahoma" w:eastAsia="Times New Roman" w:hAnsi="Tahoma" w:cs="Tahoma"/>
          <w:color w:val="444444"/>
          <w:sz w:val="24"/>
          <w:szCs w:val="24"/>
          <w:bdr w:val="none" w:sz="0" w:space="0" w:color="auto" w:frame="1"/>
        </w:rPr>
        <w:t xml:space="preserve"> </w:t>
      </w:r>
      <w:proofErr w:type="spellStart"/>
      <w:r w:rsidRPr="00586E08">
        <w:rPr>
          <w:rFonts w:ascii="Tahoma" w:eastAsia="Times New Roman" w:hAnsi="Tahoma" w:cs="Tahoma"/>
          <w:color w:val="444444"/>
          <w:sz w:val="24"/>
          <w:szCs w:val="24"/>
          <w:bdr w:val="none" w:sz="0" w:space="0" w:color="auto" w:frame="1"/>
        </w:rPr>
        <w:t>wa</w:t>
      </w:r>
      <w:proofErr w:type="spellEnd"/>
      <w:r w:rsidRPr="00586E08">
        <w:rPr>
          <w:rFonts w:ascii="Tahoma" w:eastAsia="Times New Roman" w:hAnsi="Tahoma" w:cs="Tahoma"/>
          <w:color w:val="444444"/>
          <w:sz w:val="24"/>
          <w:szCs w:val="24"/>
          <w:bdr w:val="none" w:sz="0" w:space="0" w:color="auto" w:frame="1"/>
        </w:rPr>
        <w:t xml:space="preserve"> </w:t>
      </w:r>
      <w:proofErr w:type="spellStart"/>
      <w:r w:rsidRPr="00586E08">
        <w:rPr>
          <w:rFonts w:ascii="Tahoma" w:eastAsia="Times New Roman" w:hAnsi="Tahoma" w:cs="Tahoma"/>
          <w:color w:val="444444"/>
          <w:sz w:val="24"/>
          <w:szCs w:val="24"/>
          <w:bdr w:val="none" w:sz="0" w:space="0" w:color="auto" w:frame="1"/>
        </w:rPr>
        <w:t>nnūr</w:t>
      </w:r>
      <w:proofErr w:type="spellEnd"/>
      <w:r w:rsidRPr="00586E08">
        <w:rPr>
          <w:rFonts w:ascii="Tahoma" w:eastAsia="Times New Roman" w:hAnsi="Tahoma" w:cs="Tahoma"/>
          <w:color w:val="444444"/>
          <w:sz w:val="24"/>
          <w:szCs w:val="24"/>
          <w:bdr w:val="none" w:sz="0" w:space="0" w:color="auto" w:frame="1"/>
        </w:rPr>
        <w:t xml:space="preserve"> ~ the series of guidance and light ~ tape no. 183 (a), 133 (b), 259 (c), 406 (d), 81 (e)</w:t>
      </w: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Arial" w:eastAsia="Times New Roman" w:hAnsi="Arial" w:cs="Arial"/>
          <w:color w:val="444444"/>
          <w:sz w:val="30"/>
          <w:szCs w:val="30"/>
        </w:rPr>
        <w:t xml:space="preserve">*Question #6: (a) “What is the general rule of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(prostrations of forgetfulness)?”</w:t>
      </w:r>
      <w:r w:rsidRPr="00586E08">
        <w:rPr>
          <w:rFonts w:ascii="Arial" w:eastAsia="Times New Roman" w:hAnsi="Arial" w:cs="Arial"/>
          <w:color w:val="444444"/>
          <w:sz w:val="30"/>
          <w:szCs w:val="30"/>
        </w:rPr>
        <w:br/>
      </w:r>
      <w:proofErr w:type="spellStart"/>
      <w:r w:rsidRPr="00586E08">
        <w:rPr>
          <w:rFonts w:ascii="Arial" w:eastAsia="Times New Roman" w:hAnsi="Arial" w:cs="Arial"/>
          <w:color w:val="444444"/>
          <w:sz w:val="30"/>
          <w:szCs w:val="30"/>
        </w:rPr>
        <w:t>Shaykh</w:t>
      </w:r>
      <w:proofErr w:type="spellEnd"/>
      <w:r w:rsidRPr="00586E08">
        <w:rPr>
          <w:rFonts w:ascii="Arial" w:eastAsia="Times New Roman" w:hAnsi="Arial" w:cs="Arial"/>
          <w:color w:val="444444"/>
          <w:sz w:val="30"/>
          <w:szCs w:val="30"/>
        </w:rPr>
        <w:t xml:space="preserve"> al-</w:t>
      </w:r>
      <w:proofErr w:type="spellStart"/>
      <w:r w:rsidRPr="00586E08">
        <w:rPr>
          <w:rFonts w:ascii="Arial" w:eastAsia="Times New Roman" w:hAnsi="Arial" w:cs="Arial"/>
          <w:color w:val="444444"/>
          <w:sz w:val="30"/>
          <w:szCs w:val="30"/>
        </w:rPr>
        <w:t>Albānī</w:t>
      </w:r>
      <w:proofErr w:type="spellEnd"/>
      <w:r w:rsidRPr="00586E08">
        <w:rPr>
          <w:rFonts w:ascii="Arial" w:eastAsia="Times New Roman" w:hAnsi="Arial" w:cs="Arial"/>
          <w:color w:val="444444"/>
          <w:sz w:val="30"/>
          <w:szCs w:val="30"/>
        </w:rPr>
        <w:t xml:space="preserve"> answers: “(It is due upon a person) under any circumstances if (something was done or not done in prayer) out of forgetfulness, even if it is a </w:t>
      </w:r>
      <w:proofErr w:type="spellStart"/>
      <w:proofErr w:type="gramStart"/>
      <w:r w:rsidRPr="00586E08">
        <w:rPr>
          <w:rFonts w:ascii="Arial" w:eastAsia="Times New Roman" w:hAnsi="Arial" w:cs="Arial"/>
          <w:color w:val="444444"/>
          <w:sz w:val="30"/>
          <w:szCs w:val="30"/>
        </w:rPr>
        <w:t>sunnah</w:t>
      </w:r>
      <w:proofErr w:type="spellEnd"/>
      <w:proofErr w:type="gramEnd"/>
      <w:r w:rsidRPr="00586E08">
        <w:rPr>
          <w:rFonts w:ascii="Arial" w:eastAsia="Times New Roman" w:hAnsi="Arial" w:cs="Arial"/>
          <w:color w:val="444444"/>
          <w:sz w:val="30"/>
          <w:szCs w:val="30"/>
        </w:rPr>
        <w:t>.”</w:t>
      </w: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Arial" w:eastAsia="Times New Roman" w:hAnsi="Arial" w:cs="Arial"/>
          <w:color w:val="444444"/>
          <w:sz w:val="30"/>
          <w:szCs w:val="30"/>
        </w:rPr>
        <w:t xml:space="preserve">*Question #12: (b) “Is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before the </w:t>
      </w:r>
      <w:proofErr w:type="spellStart"/>
      <w:r w:rsidRPr="00586E08">
        <w:rPr>
          <w:rFonts w:ascii="Arial" w:eastAsia="Times New Roman" w:hAnsi="Arial" w:cs="Arial"/>
          <w:color w:val="444444"/>
          <w:sz w:val="30"/>
          <w:szCs w:val="30"/>
        </w:rPr>
        <w:t>salām</w:t>
      </w:r>
      <w:proofErr w:type="spellEnd"/>
      <w:r w:rsidRPr="00586E08">
        <w:rPr>
          <w:rFonts w:ascii="Arial" w:eastAsia="Times New Roman" w:hAnsi="Arial" w:cs="Arial"/>
          <w:color w:val="444444"/>
          <w:sz w:val="30"/>
          <w:szCs w:val="30"/>
        </w:rPr>
        <w:t xml:space="preserve"> or after the </w:t>
      </w:r>
      <w:proofErr w:type="spellStart"/>
      <w:r w:rsidRPr="00586E08">
        <w:rPr>
          <w:rFonts w:ascii="Arial" w:eastAsia="Times New Roman" w:hAnsi="Arial" w:cs="Arial"/>
          <w:color w:val="444444"/>
          <w:sz w:val="30"/>
          <w:szCs w:val="30"/>
        </w:rPr>
        <w:t>salām</w:t>
      </w:r>
      <w:proofErr w:type="spellEnd"/>
      <w:r w:rsidRPr="00586E08">
        <w:rPr>
          <w:rFonts w:ascii="Arial" w:eastAsia="Times New Roman" w:hAnsi="Arial" w:cs="Arial"/>
          <w:color w:val="444444"/>
          <w:sz w:val="30"/>
          <w:szCs w:val="30"/>
        </w:rPr>
        <w:t>?”</w:t>
      </w:r>
      <w:r w:rsidRPr="00586E08">
        <w:rPr>
          <w:rFonts w:ascii="Arial" w:eastAsia="Times New Roman" w:hAnsi="Arial" w:cs="Arial"/>
          <w:color w:val="444444"/>
          <w:sz w:val="30"/>
          <w:szCs w:val="30"/>
        </w:rPr>
        <w:br/>
      </w:r>
      <w:proofErr w:type="spellStart"/>
      <w:r w:rsidRPr="00586E08">
        <w:rPr>
          <w:rFonts w:ascii="Arial" w:eastAsia="Times New Roman" w:hAnsi="Arial" w:cs="Arial"/>
          <w:color w:val="444444"/>
          <w:sz w:val="30"/>
          <w:szCs w:val="30"/>
        </w:rPr>
        <w:t>Shaykh</w:t>
      </w:r>
      <w:proofErr w:type="spellEnd"/>
      <w:r w:rsidRPr="00586E08">
        <w:rPr>
          <w:rFonts w:ascii="Arial" w:eastAsia="Times New Roman" w:hAnsi="Arial" w:cs="Arial"/>
          <w:color w:val="444444"/>
          <w:sz w:val="30"/>
          <w:szCs w:val="30"/>
        </w:rPr>
        <w:t xml:space="preserve"> al-</w:t>
      </w:r>
      <w:proofErr w:type="spellStart"/>
      <w:r w:rsidRPr="00586E08">
        <w:rPr>
          <w:rFonts w:ascii="Arial" w:eastAsia="Times New Roman" w:hAnsi="Arial" w:cs="Arial"/>
          <w:color w:val="444444"/>
          <w:sz w:val="30"/>
          <w:szCs w:val="30"/>
        </w:rPr>
        <w:t>Albānī</w:t>
      </w:r>
      <w:proofErr w:type="spellEnd"/>
      <w:r w:rsidRPr="00586E08">
        <w:rPr>
          <w:rFonts w:ascii="Arial" w:eastAsia="Times New Roman" w:hAnsi="Arial" w:cs="Arial"/>
          <w:color w:val="444444"/>
          <w:sz w:val="30"/>
          <w:szCs w:val="30"/>
        </w:rPr>
        <w:t xml:space="preserve"> answers: “Regarding every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its doer has the choice between prostrating before the </w:t>
      </w:r>
      <w:proofErr w:type="spellStart"/>
      <w:proofErr w:type="gramStart"/>
      <w:r w:rsidRPr="00586E08">
        <w:rPr>
          <w:rFonts w:ascii="Arial" w:eastAsia="Times New Roman" w:hAnsi="Arial" w:cs="Arial"/>
          <w:color w:val="444444"/>
          <w:sz w:val="30"/>
          <w:szCs w:val="30"/>
        </w:rPr>
        <w:t>salām</w:t>
      </w:r>
      <w:proofErr w:type="spellEnd"/>
      <w:proofErr w:type="gramEnd"/>
      <w:r w:rsidRPr="00586E08">
        <w:rPr>
          <w:rFonts w:ascii="Arial" w:eastAsia="Times New Roman" w:hAnsi="Arial" w:cs="Arial"/>
          <w:color w:val="444444"/>
          <w:sz w:val="30"/>
          <w:szCs w:val="30"/>
        </w:rPr>
        <w:t xml:space="preserve"> or after the </w:t>
      </w:r>
      <w:proofErr w:type="spellStart"/>
      <w:r w:rsidRPr="00586E08">
        <w:rPr>
          <w:rFonts w:ascii="Arial" w:eastAsia="Times New Roman" w:hAnsi="Arial" w:cs="Arial"/>
          <w:color w:val="444444"/>
          <w:sz w:val="30"/>
          <w:szCs w:val="30"/>
        </w:rPr>
        <w:t>salām</w:t>
      </w:r>
      <w:proofErr w:type="spellEnd"/>
      <w:r w:rsidRPr="00586E08">
        <w:rPr>
          <w:rFonts w:ascii="Arial" w:eastAsia="Times New Roman" w:hAnsi="Arial" w:cs="Arial"/>
          <w:color w:val="444444"/>
          <w:sz w:val="30"/>
          <w:szCs w:val="30"/>
        </w:rPr>
        <w:t xml:space="preserve">. And the detailed explanation that is mentioned in some books, especially the </w:t>
      </w:r>
      <w:proofErr w:type="spellStart"/>
      <w:r w:rsidRPr="00586E08">
        <w:rPr>
          <w:rFonts w:ascii="Arial" w:eastAsia="Times New Roman" w:hAnsi="Arial" w:cs="Arial"/>
          <w:color w:val="444444"/>
          <w:sz w:val="30"/>
          <w:szCs w:val="30"/>
        </w:rPr>
        <w:t>Hanbali</w:t>
      </w:r>
      <w:proofErr w:type="spellEnd"/>
      <w:r w:rsidRPr="00586E08">
        <w:rPr>
          <w:rFonts w:ascii="Arial" w:eastAsia="Times New Roman" w:hAnsi="Arial" w:cs="Arial"/>
          <w:color w:val="444444"/>
          <w:sz w:val="30"/>
          <w:szCs w:val="30"/>
        </w:rPr>
        <w:t xml:space="preserve"> ones, that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is before the </w:t>
      </w:r>
      <w:proofErr w:type="spellStart"/>
      <w:proofErr w:type="gramStart"/>
      <w:r w:rsidRPr="00586E08">
        <w:rPr>
          <w:rFonts w:ascii="Arial" w:eastAsia="Times New Roman" w:hAnsi="Arial" w:cs="Arial"/>
          <w:color w:val="444444"/>
          <w:sz w:val="30"/>
          <w:szCs w:val="30"/>
        </w:rPr>
        <w:t>salām</w:t>
      </w:r>
      <w:proofErr w:type="spellEnd"/>
      <w:proofErr w:type="gramEnd"/>
      <w:r w:rsidRPr="00586E08">
        <w:rPr>
          <w:rFonts w:ascii="Arial" w:eastAsia="Times New Roman" w:hAnsi="Arial" w:cs="Arial"/>
          <w:color w:val="444444"/>
          <w:sz w:val="30"/>
          <w:szCs w:val="30"/>
        </w:rPr>
        <w:t xml:space="preserve"> for making additions (in the prayer), and after the </w:t>
      </w:r>
      <w:proofErr w:type="spellStart"/>
      <w:r w:rsidRPr="00586E08">
        <w:rPr>
          <w:rFonts w:ascii="Arial" w:eastAsia="Times New Roman" w:hAnsi="Arial" w:cs="Arial"/>
          <w:color w:val="444444"/>
          <w:sz w:val="30"/>
          <w:szCs w:val="30"/>
        </w:rPr>
        <w:t>salām</w:t>
      </w:r>
      <w:proofErr w:type="spellEnd"/>
      <w:r w:rsidRPr="00586E08">
        <w:rPr>
          <w:rFonts w:ascii="Arial" w:eastAsia="Times New Roman" w:hAnsi="Arial" w:cs="Arial"/>
          <w:color w:val="444444"/>
          <w:sz w:val="30"/>
          <w:szCs w:val="30"/>
        </w:rPr>
        <w:t xml:space="preserve"> for omissions, this is baseless. Those who say it, they saw some occurrences to which the likes of this detail applied, but there are (also) occurrences that nullify this detail. Therefore, a person has the choice between 1-making the </w:t>
      </w:r>
      <w:proofErr w:type="spellStart"/>
      <w:r w:rsidRPr="00586E08">
        <w:rPr>
          <w:rFonts w:ascii="Arial" w:eastAsia="Times New Roman" w:hAnsi="Arial" w:cs="Arial"/>
          <w:color w:val="444444"/>
          <w:sz w:val="30"/>
          <w:szCs w:val="30"/>
        </w:rPr>
        <w:t>taslīm</w:t>
      </w:r>
      <w:proofErr w:type="spellEnd"/>
      <w:r w:rsidRPr="00586E08">
        <w:rPr>
          <w:rFonts w:ascii="Arial" w:eastAsia="Times New Roman" w:hAnsi="Arial" w:cs="Arial"/>
          <w:color w:val="444444"/>
          <w:sz w:val="30"/>
          <w:szCs w:val="30"/>
        </w:rPr>
        <w:t xml:space="preserve"> then prostrating, and 2-not making the </w:t>
      </w:r>
      <w:proofErr w:type="spellStart"/>
      <w:r w:rsidRPr="00586E08">
        <w:rPr>
          <w:rFonts w:ascii="Arial" w:eastAsia="Times New Roman" w:hAnsi="Arial" w:cs="Arial"/>
          <w:color w:val="444444"/>
          <w:sz w:val="30"/>
          <w:szCs w:val="30"/>
        </w:rPr>
        <w:t>taslīm</w:t>
      </w:r>
      <w:proofErr w:type="spellEnd"/>
      <w:r w:rsidRPr="00586E08">
        <w:rPr>
          <w:rFonts w:ascii="Arial" w:eastAsia="Times New Roman" w:hAnsi="Arial" w:cs="Arial"/>
          <w:color w:val="444444"/>
          <w:sz w:val="30"/>
          <w:szCs w:val="30"/>
        </w:rPr>
        <w:t xml:space="preserve"> and prostrating then making the </w:t>
      </w:r>
      <w:proofErr w:type="spellStart"/>
      <w:r w:rsidRPr="00586E08">
        <w:rPr>
          <w:rFonts w:ascii="Arial" w:eastAsia="Times New Roman" w:hAnsi="Arial" w:cs="Arial"/>
          <w:color w:val="444444"/>
          <w:sz w:val="30"/>
          <w:szCs w:val="30"/>
        </w:rPr>
        <w:t>taslīm</w:t>
      </w:r>
      <w:proofErr w:type="spellEnd"/>
      <w:r w:rsidRPr="00586E08">
        <w:rPr>
          <w:rFonts w:ascii="Arial" w:eastAsia="Times New Roman" w:hAnsi="Arial" w:cs="Arial"/>
          <w:color w:val="444444"/>
          <w:sz w:val="30"/>
          <w:szCs w:val="30"/>
        </w:rPr>
        <w:t xml:space="preserve"> of exiting the prayer.”</w:t>
      </w: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Arial" w:eastAsia="Times New Roman" w:hAnsi="Arial" w:cs="Arial"/>
          <w:color w:val="444444"/>
          <w:sz w:val="30"/>
          <w:szCs w:val="30"/>
        </w:rPr>
        <w:t xml:space="preserve">*Question #7: (c) “When is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before the </w:t>
      </w:r>
      <w:proofErr w:type="spellStart"/>
      <w:r w:rsidRPr="00586E08">
        <w:rPr>
          <w:rFonts w:ascii="Arial" w:eastAsia="Times New Roman" w:hAnsi="Arial" w:cs="Arial"/>
          <w:color w:val="444444"/>
          <w:sz w:val="30"/>
          <w:szCs w:val="30"/>
        </w:rPr>
        <w:t>salām</w:t>
      </w:r>
      <w:proofErr w:type="spellEnd"/>
      <w:r w:rsidRPr="00586E08">
        <w:rPr>
          <w:rFonts w:ascii="Arial" w:eastAsia="Times New Roman" w:hAnsi="Arial" w:cs="Arial"/>
          <w:color w:val="444444"/>
          <w:sz w:val="30"/>
          <w:szCs w:val="30"/>
        </w:rPr>
        <w:t xml:space="preserve"> or after it?”</w:t>
      </w:r>
      <w:r w:rsidRPr="00586E08">
        <w:rPr>
          <w:rFonts w:ascii="Arial" w:eastAsia="Times New Roman" w:hAnsi="Arial" w:cs="Arial"/>
          <w:color w:val="444444"/>
          <w:sz w:val="30"/>
          <w:szCs w:val="30"/>
        </w:rPr>
        <w:br/>
      </w:r>
      <w:proofErr w:type="spellStart"/>
      <w:r w:rsidRPr="00586E08">
        <w:rPr>
          <w:rFonts w:ascii="Arial" w:eastAsia="Times New Roman" w:hAnsi="Arial" w:cs="Arial"/>
          <w:color w:val="444444"/>
          <w:sz w:val="30"/>
          <w:szCs w:val="30"/>
        </w:rPr>
        <w:t>Shaykh</w:t>
      </w:r>
      <w:proofErr w:type="spellEnd"/>
      <w:r w:rsidRPr="00586E08">
        <w:rPr>
          <w:rFonts w:ascii="Arial" w:eastAsia="Times New Roman" w:hAnsi="Arial" w:cs="Arial"/>
          <w:color w:val="444444"/>
          <w:sz w:val="30"/>
          <w:szCs w:val="30"/>
        </w:rPr>
        <w:t xml:space="preserve"> al-</w:t>
      </w:r>
      <w:proofErr w:type="spellStart"/>
      <w:r w:rsidRPr="00586E08">
        <w:rPr>
          <w:rFonts w:ascii="Arial" w:eastAsia="Times New Roman" w:hAnsi="Arial" w:cs="Arial"/>
          <w:color w:val="444444"/>
          <w:sz w:val="30"/>
          <w:szCs w:val="30"/>
        </w:rPr>
        <w:t>Albānī</w:t>
      </w:r>
      <w:proofErr w:type="spellEnd"/>
      <w:r w:rsidRPr="00586E08">
        <w:rPr>
          <w:rFonts w:ascii="Arial" w:eastAsia="Times New Roman" w:hAnsi="Arial" w:cs="Arial"/>
          <w:color w:val="444444"/>
          <w:sz w:val="30"/>
          <w:szCs w:val="30"/>
        </w:rPr>
        <w:t xml:space="preserve"> answers: “The one who forgets in prayer has a choice: if he wants, he makes the </w:t>
      </w:r>
      <w:proofErr w:type="spellStart"/>
      <w:r w:rsidRPr="00586E08">
        <w:rPr>
          <w:rFonts w:ascii="Arial" w:eastAsia="Times New Roman" w:hAnsi="Arial" w:cs="Arial"/>
          <w:color w:val="444444"/>
          <w:sz w:val="30"/>
          <w:szCs w:val="30"/>
        </w:rPr>
        <w:t>taslīm</w:t>
      </w:r>
      <w:proofErr w:type="spellEnd"/>
      <w:r w:rsidRPr="00586E08">
        <w:rPr>
          <w:rFonts w:ascii="Arial" w:eastAsia="Times New Roman" w:hAnsi="Arial" w:cs="Arial"/>
          <w:color w:val="444444"/>
          <w:sz w:val="30"/>
          <w:szCs w:val="30"/>
        </w:rPr>
        <w:t xml:space="preserve"> (first) and that is absolutely better; and if he wants, he does not make the </w:t>
      </w:r>
      <w:proofErr w:type="spellStart"/>
      <w:r w:rsidRPr="00586E08">
        <w:rPr>
          <w:rFonts w:ascii="Arial" w:eastAsia="Times New Roman" w:hAnsi="Arial" w:cs="Arial"/>
          <w:color w:val="444444"/>
          <w:sz w:val="30"/>
          <w:szCs w:val="30"/>
        </w:rPr>
        <w:t>taslīm</w:t>
      </w:r>
      <w:proofErr w:type="spellEnd"/>
      <w:r w:rsidRPr="00586E08">
        <w:rPr>
          <w:rFonts w:ascii="Arial" w:eastAsia="Times New Roman" w:hAnsi="Arial" w:cs="Arial"/>
          <w:color w:val="444444"/>
          <w:sz w:val="30"/>
          <w:szCs w:val="30"/>
        </w:rPr>
        <w:t xml:space="preserve"> except after completing the two prostrations of forgetfulness.”</w:t>
      </w: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Arial" w:eastAsia="Times New Roman" w:hAnsi="Arial" w:cs="Arial"/>
          <w:color w:val="444444"/>
          <w:sz w:val="30"/>
          <w:szCs w:val="30"/>
        </w:rPr>
        <w:lastRenderedPageBreak/>
        <w:t xml:space="preserve">*Question #10: (d) “What does the one who forgets (in prayer) say during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w:t>
      </w:r>
      <w:r w:rsidRPr="00586E08">
        <w:rPr>
          <w:rFonts w:ascii="Arial" w:eastAsia="Times New Roman" w:hAnsi="Arial" w:cs="Arial"/>
          <w:color w:val="444444"/>
          <w:sz w:val="30"/>
          <w:szCs w:val="30"/>
        </w:rPr>
        <w:br/>
      </w:r>
      <w:proofErr w:type="spellStart"/>
      <w:r w:rsidRPr="00586E08">
        <w:rPr>
          <w:rFonts w:ascii="Arial" w:eastAsia="Times New Roman" w:hAnsi="Arial" w:cs="Arial"/>
          <w:color w:val="444444"/>
          <w:sz w:val="30"/>
          <w:szCs w:val="30"/>
        </w:rPr>
        <w:t>Shaykh</w:t>
      </w:r>
      <w:proofErr w:type="spellEnd"/>
      <w:r w:rsidRPr="00586E08">
        <w:rPr>
          <w:rFonts w:ascii="Arial" w:eastAsia="Times New Roman" w:hAnsi="Arial" w:cs="Arial"/>
          <w:color w:val="444444"/>
          <w:sz w:val="30"/>
          <w:szCs w:val="30"/>
        </w:rPr>
        <w:t xml:space="preserve"> al-</w:t>
      </w:r>
      <w:proofErr w:type="spellStart"/>
      <w:r w:rsidRPr="00586E08">
        <w:rPr>
          <w:rFonts w:ascii="Arial" w:eastAsia="Times New Roman" w:hAnsi="Arial" w:cs="Arial"/>
          <w:color w:val="444444"/>
          <w:sz w:val="30"/>
          <w:szCs w:val="30"/>
        </w:rPr>
        <w:t>Albānī</w:t>
      </w:r>
      <w:proofErr w:type="spellEnd"/>
      <w:r w:rsidRPr="00586E08">
        <w:rPr>
          <w:rFonts w:ascii="Arial" w:eastAsia="Times New Roman" w:hAnsi="Arial" w:cs="Arial"/>
          <w:color w:val="444444"/>
          <w:sz w:val="30"/>
          <w:szCs w:val="30"/>
        </w:rPr>
        <w:t xml:space="preserve"> answers: “The same as the usual (</w:t>
      </w:r>
      <w:proofErr w:type="spellStart"/>
      <w:proofErr w:type="gramStart"/>
      <w:r w:rsidRPr="00586E08">
        <w:rPr>
          <w:rFonts w:ascii="Arial" w:eastAsia="Times New Roman" w:hAnsi="Arial" w:cs="Arial"/>
          <w:color w:val="444444"/>
          <w:sz w:val="30"/>
          <w:szCs w:val="30"/>
        </w:rPr>
        <w:t>dhikr</w:t>
      </w:r>
      <w:proofErr w:type="spellEnd"/>
      <w:r w:rsidRPr="00586E08">
        <w:rPr>
          <w:rFonts w:ascii="Arial" w:eastAsia="Times New Roman" w:hAnsi="Arial" w:cs="Arial"/>
          <w:color w:val="444444"/>
          <w:sz w:val="30"/>
          <w:szCs w:val="30"/>
        </w:rPr>
        <w:t>[</w:t>
      </w:r>
      <w:proofErr w:type="gramEnd"/>
      <w:r w:rsidRPr="00586E08">
        <w:rPr>
          <w:rFonts w:ascii="Arial" w:eastAsia="Times New Roman" w:hAnsi="Arial" w:cs="Arial"/>
          <w:color w:val="444444"/>
          <w:sz w:val="30"/>
          <w:szCs w:val="30"/>
        </w:rPr>
        <w:t>1] said during prostrating and sitting in-between the prostrations); i.e., there isn’t anything special.”</w:t>
      </w: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Arial" w:eastAsia="Times New Roman" w:hAnsi="Arial" w:cs="Arial"/>
          <w:color w:val="444444"/>
          <w:sz w:val="30"/>
          <w:szCs w:val="30"/>
        </w:rPr>
        <w:t xml:space="preserve">*Question #3: (e) “Does the prayer become invalid if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is left out on purpose?”</w:t>
      </w:r>
      <w:r w:rsidRPr="00586E08">
        <w:rPr>
          <w:rFonts w:ascii="Arial" w:eastAsia="Times New Roman" w:hAnsi="Arial" w:cs="Arial"/>
          <w:color w:val="444444"/>
          <w:sz w:val="30"/>
          <w:szCs w:val="30"/>
        </w:rPr>
        <w:br/>
      </w:r>
      <w:proofErr w:type="spellStart"/>
      <w:r w:rsidRPr="00586E08">
        <w:rPr>
          <w:rFonts w:ascii="Arial" w:eastAsia="Times New Roman" w:hAnsi="Arial" w:cs="Arial"/>
          <w:color w:val="444444"/>
          <w:sz w:val="30"/>
          <w:szCs w:val="30"/>
        </w:rPr>
        <w:t>Shaykh</w:t>
      </w:r>
      <w:proofErr w:type="spellEnd"/>
      <w:r w:rsidRPr="00586E08">
        <w:rPr>
          <w:rFonts w:ascii="Arial" w:eastAsia="Times New Roman" w:hAnsi="Arial" w:cs="Arial"/>
          <w:color w:val="444444"/>
          <w:sz w:val="30"/>
          <w:szCs w:val="30"/>
        </w:rPr>
        <w:t xml:space="preserve"> al-</w:t>
      </w:r>
      <w:proofErr w:type="spellStart"/>
      <w:r w:rsidRPr="00586E08">
        <w:rPr>
          <w:rFonts w:ascii="Arial" w:eastAsia="Times New Roman" w:hAnsi="Arial" w:cs="Arial"/>
          <w:color w:val="444444"/>
          <w:sz w:val="30"/>
          <w:szCs w:val="30"/>
        </w:rPr>
        <w:t>Albānī</w:t>
      </w:r>
      <w:proofErr w:type="spellEnd"/>
      <w:r w:rsidRPr="00586E08">
        <w:rPr>
          <w:rFonts w:ascii="Arial" w:eastAsia="Times New Roman" w:hAnsi="Arial" w:cs="Arial"/>
          <w:color w:val="444444"/>
          <w:sz w:val="30"/>
          <w:szCs w:val="30"/>
        </w:rPr>
        <w:t xml:space="preserve"> answers: “If he intentionally leaves out the </w:t>
      </w:r>
      <w:proofErr w:type="spellStart"/>
      <w:r w:rsidRPr="00586E08">
        <w:rPr>
          <w:rFonts w:ascii="Arial" w:eastAsia="Times New Roman" w:hAnsi="Arial" w:cs="Arial"/>
          <w:color w:val="444444"/>
          <w:sz w:val="30"/>
          <w:szCs w:val="30"/>
        </w:rPr>
        <w:t>sujūd</w:t>
      </w:r>
      <w:proofErr w:type="spellEnd"/>
      <w:r w:rsidRPr="00586E08">
        <w:rPr>
          <w:rFonts w:ascii="Arial" w:eastAsia="Times New Roman" w:hAnsi="Arial" w:cs="Arial"/>
          <w:color w:val="444444"/>
          <w:sz w:val="30"/>
          <w:szCs w:val="30"/>
        </w:rPr>
        <w:t xml:space="preserve"> us-</w:t>
      </w:r>
      <w:proofErr w:type="spellStart"/>
      <w:r w:rsidRPr="00586E08">
        <w:rPr>
          <w:rFonts w:ascii="Arial" w:eastAsia="Times New Roman" w:hAnsi="Arial" w:cs="Arial"/>
          <w:color w:val="444444"/>
          <w:sz w:val="30"/>
          <w:szCs w:val="30"/>
        </w:rPr>
        <w:t>sahū</w:t>
      </w:r>
      <w:proofErr w:type="spellEnd"/>
      <w:r w:rsidRPr="00586E08">
        <w:rPr>
          <w:rFonts w:ascii="Arial" w:eastAsia="Times New Roman" w:hAnsi="Arial" w:cs="Arial"/>
          <w:color w:val="444444"/>
          <w:sz w:val="30"/>
          <w:szCs w:val="30"/>
        </w:rPr>
        <w:t xml:space="preserve">, the prayer does not become invalid. But, he will be a sinner because of his leaving out the two prostrations of forgetfulness that the Messenger (of </w:t>
      </w:r>
      <w:proofErr w:type="spellStart"/>
      <w:r w:rsidRPr="00586E08">
        <w:rPr>
          <w:rFonts w:ascii="Arial" w:eastAsia="Times New Roman" w:hAnsi="Arial" w:cs="Arial"/>
          <w:color w:val="444444"/>
          <w:sz w:val="30"/>
          <w:szCs w:val="30"/>
        </w:rPr>
        <w:t>Allaah</w:t>
      </w:r>
      <w:proofErr w:type="spellEnd"/>
      <w:r w:rsidRPr="00586E08">
        <w:rPr>
          <w:rFonts w:ascii="Arial" w:eastAsia="Times New Roman" w:hAnsi="Arial" w:cs="Arial"/>
          <w:color w:val="444444"/>
          <w:sz w:val="30"/>
          <w:szCs w:val="30"/>
        </w:rPr>
        <w:t>) (</w:t>
      </w:r>
      <w:r w:rsidRPr="00586E08">
        <w:rPr>
          <w:rFonts w:ascii="Arial" w:eastAsia="Times New Roman" w:hAnsi="Arial" w:cs="Arial"/>
          <w:color w:val="444444"/>
          <w:sz w:val="30"/>
          <w:szCs w:val="30"/>
          <w:rtl/>
        </w:rPr>
        <w:t>صلى الله عليه وسلم</w:t>
      </w:r>
      <w:r w:rsidRPr="00586E08">
        <w:rPr>
          <w:rFonts w:ascii="Arial" w:eastAsia="Times New Roman" w:hAnsi="Arial" w:cs="Arial"/>
          <w:color w:val="444444"/>
          <w:sz w:val="30"/>
          <w:szCs w:val="30"/>
        </w:rPr>
        <w:t>) has ordered.”</w:t>
      </w:r>
    </w:p>
    <w:p w:rsidR="00586E08" w:rsidRPr="00586E08" w:rsidRDefault="00586E08" w:rsidP="00586E08">
      <w:pPr>
        <w:shd w:val="clear" w:color="auto" w:fill="FFFFFF"/>
        <w:bidi w:val="0"/>
        <w:spacing w:after="0" w:line="432" w:lineRule="atLeast"/>
        <w:textAlignment w:val="baseline"/>
        <w:rPr>
          <w:rFonts w:ascii="Arial" w:eastAsia="Times New Roman" w:hAnsi="Arial" w:cs="Arial"/>
          <w:color w:val="444444"/>
          <w:sz w:val="30"/>
          <w:szCs w:val="30"/>
        </w:rPr>
      </w:pPr>
      <w:r w:rsidRPr="00586E08">
        <w:rPr>
          <w:rFonts w:ascii="Arial" w:eastAsia="Times New Roman" w:hAnsi="Arial" w:cs="Arial"/>
          <w:color w:val="444444"/>
          <w:sz w:val="30"/>
          <w:szCs w:val="30"/>
        </w:rPr>
        <w:t xml:space="preserve">~ </w:t>
      </w:r>
      <w:proofErr w:type="spellStart"/>
      <w:proofErr w:type="gramStart"/>
      <w:r w:rsidRPr="00586E08">
        <w:rPr>
          <w:rFonts w:ascii="Arial" w:eastAsia="Times New Roman" w:hAnsi="Arial" w:cs="Arial"/>
          <w:color w:val="444444"/>
          <w:sz w:val="30"/>
          <w:szCs w:val="30"/>
        </w:rPr>
        <w:t>asaheeha</w:t>
      </w:r>
      <w:proofErr w:type="spellEnd"/>
      <w:proofErr w:type="gramEnd"/>
      <w:r w:rsidRPr="00586E08">
        <w:rPr>
          <w:rFonts w:ascii="Arial" w:eastAsia="Times New Roman" w:hAnsi="Arial" w:cs="Arial"/>
          <w:color w:val="444444"/>
          <w:sz w:val="30"/>
          <w:szCs w:val="30"/>
        </w:rPr>
        <w:t xml:space="preserve"> translations ~  click to delete</w:t>
      </w:r>
    </w:p>
    <w:p w:rsidR="00A41070" w:rsidRDefault="00586E08" w:rsidP="00586E08">
      <w:pPr>
        <w:jc w:val="right"/>
        <w:rPr>
          <w:rFonts w:ascii="Arial" w:eastAsia="Times New Roman" w:hAnsi="Arial" w:cs="Arial" w:hint="cs"/>
          <w:color w:val="5E6066"/>
          <w:sz w:val="20"/>
          <w:szCs w:val="20"/>
          <w:shd w:val="clear" w:color="auto" w:fill="FFFFFF"/>
          <w:rtl/>
        </w:rPr>
      </w:pPr>
      <w:r w:rsidRPr="00586E08">
        <w:rPr>
          <w:rFonts w:ascii="Arial" w:eastAsia="Times New Roman" w:hAnsi="Arial" w:cs="Arial"/>
          <w:color w:val="5E6066"/>
          <w:sz w:val="20"/>
          <w:szCs w:val="20"/>
          <w:shd w:val="clear" w:color="auto" w:fill="FFFFFF"/>
        </w:rPr>
        <w:t xml:space="preserve">[1] </w:t>
      </w:r>
      <w:proofErr w:type="gramStart"/>
      <w:r w:rsidRPr="00586E08">
        <w:rPr>
          <w:rFonts w:ascii="Arial" w:eastAsia="Times New Roman" w:hAnsi="Arial" w:cs="Arial"/>
          <w:color w:val="5E6066"/>
          <w:sz w:val="20"/>
          <w:szCs w:val="20"/>
          <w:shd w:val="clear" w:color="auto" w:fill="FFFFFF"/>
        </w:rPr>
        <w:t>words</w:t>
      </w:r>
      <w:proofErr w:type="gramEnd"/>
      <w:r w:rsidRPr="00586E08">
        <w:rPr>
          <w:rFonts w:ascii="Arial" w:eastAsia="Times New Roman" w:hAnsi="Arial" w:cs="Arial"/>
          <w:color w:val="5E6066"/>
          <w:sz w:val="20"/>
          <w:szCs w:val="20"/>
          <w:shd w:val="clear" w:color="auto" w:fill="FFFFFF"/>
        </w:rPr>
        <w:t xml:space="preserve"> of remembrance of </w:t>
      </w:r>
      <w:proofErr w:type="spellStart"/>
      <w:r w:rsidRPr="00586E08">
        <w:rPr>
          <w:rFonts w:ascii="Arial" w:eastAsia="Times New Roman" w:hAnsi="Arial" w:cs="Arial"/>
          <w:color w:val="5E6066"/>
          <w:sz w:val="20"/>
          <w:szCs w:val="20"/>
          <w:shd w:val="clear" w:color="auto" w:fill="FFFFFF"/>
        </w:rPr>
        <w:t>Allāh</w:t>
      </w:r>
      <w:proofErr w:type="spellEnd"/>
    </w:p>
    <w:p w:rsidR="00586E08" w:rsidRPr="00586E08" w:rsidRDefault="00586E08" w:rsidP="00586E08">
      <w:pPr>
        <w:jc w:val="right"/>
        <w:rPr>
          <w:sz w:val="28"/>
          <w:szCs w:val="28"/>
          <w:rtl/>
          <w:lang w:bidi="ar-EG"/>
        </w:rPr>
      </w:pPr>
    </w:p>
    <w:p w:rsidR="00586E08" w:rsidRDefault="00586E08" w:rsidP="00586E08">
      <w:pPr>
        <w:jc w:val="right"/>
        <w:rPr>
          <w:rFonts w:hint="cs"/>
          <w:sz w:val="28"/>
          <w:szCs w:val="28"/>
          <w:rtl/>
          <w:lang w:bidi="ar-EG"/>
        </w:rPr>
      </w:pPr>
      <w:hyperlink r:id="rId4" w:history="1">
        <w:r w:rsidRPr="004129DE">
          <w:rPr>
            <w:rStyle w:val="Hyperlink"/>
            <w:sz w:val="28"/>
            <w:szCs w:val="28"/>
            <w:lang w:bidi="ar-EG"/>
          </w:rPr>
          <w:t>WWW.ISLAMLAND.COM</w:t>
        </w:r>
      </w:hyperlink>
    </w:p>
    <w:p w:rsidR="00586E08" w:rsidRPr="00586E08" w:rsidRDefault="00586E08" w:rsidP="00586E08">
      <w:pPr>
        <w:rPr>
          <w:rFonts w:hint="cs"/>
          <w:sz w:val="28"/>
          <w:szCs w:val="28"/>
          <w:rtl/>
          <w:lang w:bidi="ar-EG"/>
        </w:rPr>
      </w:pPr>
    </w:p>
    <w:sectPr w:rsidR="00586E08" w:rsidRPr="00586E0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7421B"/>
    <w:rsid w:val="0022675C"/>
    <w:rsid w:val="002403E8"/>
    <w:rsid w:val="002E30E1"/>
    <w:rsid w:val="00382BC2"/>
    <w:rsid w:val="003B265D"/>
    <w:rsid w:val="003E1CC0"/>
    <w:rsid w:val="004437F3"/>
    <w:rsid w:val="004B7A40"/>
    <w:rsid w:val="004F6355"/>
    <w:rsid w:val="00583869"/>
    <w:rsid w:val="00586E08"/>
    <w:rsid w:val="00700BAE"/>
    <w:rsid w:val="00725977"/>
    <w:rsid w:val="00737B35"/>
    <w:rsid w:val="00754100"/>
    <w:rsid w:val="00792420"/>
    <w:rsid w:val="008110ED"/>
    <w:rsid w:val="00820100"/>
    <w:rsid w:val="008560F0"/>
    <w:rsid w:val="008B5296"/>
    <w:rsid w:val="00974E97"/>
    <w:rsid w:val="00A12903"/>
    <w:rsid w:val="00A41070"/>
    <w:rsid w:val="00A47F33"/>
    <w:rsid w:val="00AB3957"/>
    <w:rsid w:val="00AF1ED1"/>
    <w:rsid w:val="00AF378E"/>
    <w:rsid w:val="00C25629"/>
    <w:rsid w:val="00C8752C"/>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011341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14722461">
      <w:bodyDiv w:val="1"/>
      <w:marLeft w:val="0"/>
      <w:marRight w:val="0"/>
      <w:marTop w:val="0"/>
      <w:marBottom w:val="0"/>
      <w:divBdr>
        <w:top w:val="none" w:sz="0" w:space="0" w:color="auto"/>
        <w:left w:val="none" w:sz="0" w:space="0" w:color="auto"/>
        <w:bottom w:val="none" w:sz="0" w:space="0" w:color="auto"/>
        <w:right w:val="none" w:sz="0" w:space="0" w:color="auto"/>
      </w:divBdr>
    </w:div>
    <w:div w:id="1315451060">
      <w:bodyDiv w:val="1"/>
      <w:marLeft w:val="0"/>
      <w:marRight w:val="0"/>
      <w:marTop w:val="0"/>
      <w:marBottom w:val="0"/>
      <w:divBdr>
        <w:top w:val="none" w:sz="0" w:space="0" w:color="auto"/>
        <w:left w:val="none" w:sz="0" w:space="0" w:color="auto"/>
        <w:bottom w:val="none" w:sz="0" w:space="0" w:color="auto"/>
        <w:right w:val="none" w:sz="0" w:space="0" w:color="auto"/>
      </w:divBdr>
    </w:div>
    <w:div w:id="1332102892">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60474910">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08988420">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862738726">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1987395516">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2015-01-02T14:42:00Z</cp:lastPrinted>
  <dcterms:created xsi:type="dcterms:W3CDTF">2015-01-02T14:46:00Z</dcterms:created>
  <dcterms:modified xsi:type="dcterms:W3CDTF">2015-01-02T14:46:00Z</dcterms:modified>
</cp:coreProperties>
</file>